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2515"/>
        <w:gridCol w:w="6835"/>
      </w:tblGrid>
      <w:tr w:rsidR="00AF3D99" w:rsidRPr="00AF3D99" w:rsidTr="00AF3D99">
        <w:tc>
          <w:tcPr>
            <w:tcW w:w="2515" w:type="dxa"/>
          </w:tcPr>
          <w:p w:rsidR="00AF3D99" w:rsidRPr="00AF3D99" w:rsidRDefault="00AF3D99" w:rsidP="00AF3D99">
            <w:pPr>
              <w:rPr>
                <w:rFonts w:ascii="Book Antiqua" w:hAnsi="Book Antiqua"/>
                <w:sz w:val="24"/>
                <w:szCs w:val="24"/>
              </w:rPr>
            </w:pPr>
            <w:r w:rsidRPr="00AF3D99">
              <w:rPr>
                <w:rFonts w:ascii="Book Antiqua" w:hAnsi="Book Antiqua"/>
                <w:sz w:val="24"/>
                <w:szCs w:val="24"/>
              </w:rPr>
              <w:t>First and Last Name</w:t>
            </w:r>
          </w:p>
        </w:tc>
        <w:tc>
          <w:tcPr>
            <w:tcW w:w="6835" w:type="dxa"/>
          </w:tcPr>
          <w:p w:rsidR="00AF3D99" w:rsidRPr="00AF3D99" w:rsidRDefault="00AF3D99" w:rsidP="00AF3D99">
            <w:pPr>
              <w:rPr>
                <w:rFonts w:ascii="Book Antiqua" w:hAnsi="Book Antiqua"/>
                <w:sz w:val="24"/>
                <w:szCs w:val="24"/>
              </w:rPr>
            </w:pPr>
          </w:p>
        </w:tc>
      </w:tr>
      <w:tr w:rsidR="00AF3D99" w:rsidRPr="00AF3D99" w:rsidTr="00AF3D99">
        <w:tc>
          <w:tcPr>
            <w:tcW w:w="2515" w:type="dxa"/>
          </w:tcPr>
          <w:p w:rsidR="00AF3D99" w:rsidRPr="00AF3D99" w:rsidRDefault="00AF3D99" w:rsidP="00AF3D99">
            <w:pPr>
              <w:rPr>
                <w:rFonts w:ascii="Book Antiqua" w:hAnsi="Book Antiqua"/>
                <w:sz w:val="24"/>
                <w:szCs w:val="24"/>
              </w:rPr>
            </w:pPr>
            <w:r w:rsidRPr="00AF3D99">
              <w:rPr>
                <w:rFonts w:ascii="Book Antiqua" w:hAnsi="Book Antiqua"/>
                <w:sz w:val="24"/>
                <w:szCs w:val="24"/>
              </w:rPr>
              <w:t>Student ID</w:t>
            </w:r>
          </w:p>
        </w:tc>
        <w:tc>
          <w:tcPr>
            <w:tcW w:w="6835" w:type="dxa"/>
          </w:tcPr>
          <w:p w:rsidR="00AF3D99" w:rsidRPr="00AF3D99" w:rsidRDefault="00AF3D99" w:rsidP="00AF3D99">
            <w:pPr>
              <w:rPr>
                <w:rFonts w:ascii="Book Antiqua" w:hAnsi="Book Antiqua"/>
                <w:sz w:val="24"/>
                <w:szCs w:val="24"/>
              </w:rPr>
            </w:pPr>
          </w:p>
        </w:tc>
      </w:tr>
      <w:tr w:rsidR="00AF3D99" w:rsidRPr="00AF3D99" w:rsidTr="00AF3D99">
        <w:tc>
          <w:tcPr>
            <w:tcW w:w="2515" w:type="dxa"/>
          </w:tcPr>
          <w:p w:rsidR="00AF3D99" w:rsidRPr="00AF3D99" w:rsidRDefault="00AF3D99" w:rsidP="00AF3D99">
            <w:pPr>
              <w:rPr>
                <w:rFonts w:ascii="Book Antiqua" w:hAnsi="Book Antiqua"/>
                <w:sz w:val="24"/>
                <w:szCs w:val="24"/>
              </w:rPr>
            </w:pPr>
            <w:r w:rsidRPr="00AF3D99">
              <w:rPr>
                <w:rFonts w:ascii="Book Antiqua" w:hAnsi="Book Antiqua"/>
                <w:sz w:val="24"/>
                <w:szCs w:val="24"/>
              </w:rPr>
              <w:t>Phone Number</w:t>
            </w:r>
          </w:p>
        </w:tc>
        <w:tc>
          <w:tcPr>
            <w:tcW w:w="6835" w:type="dxa"/>
          </w:tcPr>
          <w:p w:rsidR="00AF3D99" w:rsidRPr="00AF3D99" w:rsidRDefault="00AF3D99" w:rsidP="00AF3D99">
            <w:pPr>
              <w:rPr>
                <w:rFonts w:ascii="Book Antiqua" w:hAnsi="Book Antiqua"/>
                <w:sz w:val="24"/>
                <w:szCs w:val="24"/>
              </w:rPr>
            </w:pPr>
          </w:p>
        </w:tc>
      </w:tr>
      <w:tr w:rsidR="00AF3D99" w:rsidRPr="00AF3D99" w:rsidTr="00AF3D99">
        <w:tc>
          <w:tcPr>
            <w:tcW w:w="2515" w:type="dxa"/>
          </w:tcPr>
          <w:p w:rsidR="00AF3D99" w:rsidRPr="00AF3D99" w:rsidRDefault="00AF3D99" w:rsidP="00AF3D99">
            <w:pPr>
              <w:rPr>
                <w:rFonts w:ascii="Book Antiqua" w:hAnsi="Book Antiqua"/>
                <w:sz w:val="24"/>
                <w:szCs w:val="24"/>
              </w:rPr>
            </w:pPr>
            <w:r w:rsidRPr="00AF3D99">
              <w:rPr>
                <w:rFonts w:ascii="Book Antiqua" w:hAnsi="Book Antiqua"/>
                <w:sz w:val="24"/>
                <w:szCs w:val="24"/>
              </w:rPr>
              <w:t>IU Email Address</w:t>
            </w:r>
          </w:p>
        </w:tc>
        <w:tc>
          <w:tcPr>
            <w:tcW w:w="6835" w:type="dxa"/>
          </w:tcPr>
          <w:p w:rsidR="00AF3D99" w:rsidRPr="00AF3D99" w:rsidRDefault="00AF3D99" w:rsidP="00AF3D99">
            <w:pPr>
              <w:rPr>
                <w:rFonts w:ascii="Book Antiqua" w:hAnsi="Book Antiqua"/>
                <w:sz w:val="24"/>
                <w:szCs w:val="24"/>
              </w:rPr>
            </w:pPr>
          </w:p>
        </w:tc>
      </w:tr>
      <w:tr w:rsidR="00AF3D99" w:rsidRPr="00AF3D99" w:rsidTr="00AF3D99">
        <w:tc>
          <w:tcPr>
            <w:tcW w:w="2515" w:type="dxa"/>
          </w:tcPr>
          <w:p w:rsidR="00AF3D99" w:rsidRPr="00AF3D99" w:rsidRDefault="00AF3D99" w:rsidP="00AF3D99">
            <w:pPr>
              <w:rPr>
                <w:rFonts w:ascii="Book Antiqua" w:hAnsi="Book Antiqua"/>
                <w:sz w:val="24"/>
                <w:szCs w:val="24"/>
              </w:rPr>
            </w:pPr>
            <w:r w:rsidRPr="00AF3D99">
              <w:rPr>
                <w:rFonts w:ascii="Book Antiqua" w:hAnsi="Book Antiqua"/>
                <w:sz w:val="24"/>
                <w:szCs w:val="24"/>
              </w:rPr>
              <w:t>Major</w:t>
            </w:r>
          </w:p>
        </w:tc>
        <w:tc>
          <w:tcPr>
            <w:tcW w:w="6835" w:type="dxa"/>
          </w:tcPr>
          <w:p w:rsidR="00AF3D99" w:rsidRPr="00AF3D99" w:rsidRDefault="00AF3D99" w:rsidP="00AF3D99">
            <w:pPr>
              <w:rPr>
                <w:rFonts w:ascii="Book Antiqua" w:hAnsi="Book Antiqua"/>
                <w:sz w:val="24"/>
                <w:szCs w:val="24"/>
              </w:rPr>
            </w:pPr>
          </w:p>
        </w:tc>
      </w:tr>
      <w:tr w:rsidR="00AF3D99" w:rsidRPr="00AF3D99" w:rsidTr="00AF3D99">
        <w:tc>
          <w:tcPr>
            <w:tcW w:w="2515" w:type="dxa"/>
          </w:tcPr>
          <w:p w:rsidR="00AF3D99" w:rsidRPr="00AF3D99" w:rsidRDefault="00AF3D99" w:rsidP="00AF3D99">
            <w:pPr>
              <w:rPr>
                <w:rFonts w:ascii="Book Antiqua" w:hAnsi="Book Antiqua"/>
                <w:sz w:val="24"/>
                <w:szCs w:val="24"/>
              </w:rPr>
            </w:pPr>
            <w:r w:rsidRPr="00AF3D99">
              <w:rPr>
                <w:rFonts w:ascii="Book Antiqua" w:hAnsi="Book Antiqua"/>
                <w:sz w:val="24"/>
                <w:szCs w:val="24"/>
              </w:rPr>
              <w:t>Cumulative GPA</w:t>
            </w:r>
          </w:p>
        </w:tc>
        <w:tc>
          <w:tcPr>
            <w:tcW w:w="6835" w:type="dxa"/>
          </w:tcPr>
          <w:p w:rsidR="00AF3D99" w:rsidRPr="00AF3D99" w:rsidRDefault="00AF3D99" w:rsidP="00AF3D99">
            <w:pPr>
              <w:rPr>
                <w:rFonts w:ascii="Book Antiqua" w:hAnsi="Book Antiqua"/>
                <w:sz w:val="24"/>
                <w:szCs w:val="24"/>
              </w:rPr>
            </w:pPr>
          </w:p>
        </w:tc>
      </w:tr>
      <w:tr w:rsidR="00AF3D99" w:rsidRPr="00AF3D99" w:rsidTr="00AF3D99">
        <w:tc>
          <w:tcPr>
            <w:tcW w:w="2515" w:type="dxa"/>
          </w:tcPr>
          <w:p w:rsidR="00AF3D99" w:rsidRPr="00AF3D99" w:rsidRDefault="00AF3D99" w:rsidP="00700BC8">
            <w:pPr>
              <w:rPr>
                <w:rFonts w:ascii="Book Antiqua" w:hAnsi="Book Antiqua"/>
                <w:sz w:val="24"/>
                <w:szCs w:val="24"/>
              </w:rPr>
            </w:pPr>
            <w:r w:rsidRPr="00AF3D99">
              <w:rPr>
                <w:rFonts w:ascii="Book Antiqua" w:hAnsi="Book Antiqua"/>
                <w:sz w:val="24"/>
                <w:szCs w:val="24"/>
              </w:rPr>
              <w:t>Fall 201</w:t>
            </w:r>
            <w:r w:rsidR="00700BC8">
              <w:rPr>
                <w:rFonts w:ascii="Book Antiqua" w:hAnsi="Book Antiqua"/>
                <w:sz w:val="24"/>
                <w:szCs w:val="24"/>
              </w:rPr>
              <w:t>8</w:t>
            </w:r>
            <w:r w:rsidRPr="00AF3D99">
              <w:rPr>
                <w:rFonts w:ascii="Book Antiqua" w:hAnsi="Book Antiqua"/>
                <w:sz w:val="24"/>
                <w:szCs w:val="24"/>
              </w:rPr>
              <w:t xml:space="preserve"> Class Standing</w:t>
            </w:r>
          </w:p>
        </w:tc>
        <w:tc>
          <w:tcPr>
            <w:tcW w:w="6835" w:type="dxa"/>
          </w:tcPr>
          <w:p w:rsidR="00AF3D99" w:rsidRPr="00AF3D99" w:rsidRDefault="00AF3D99" w:rsidP="00AF3D99">
            <w:pPr>
              <w:rPr>
                <w:rFonts w:ascii="Book Antiqua" w:hAnsi="Book Antiqua"/>
                <w:sz w:val="24"/>
                <w:szCs w:val="24"/>
              </w:rPr>
            </w:pPr>
            <w:r w:rsidRPr="00AF3D99">
              <w:rPr>
                <w:rFonts w:ascii="Book Antiqua" w:hAnsi="Book Antiqua"/>
                <w:sz w:val="24"/>
                <w:szCs w:val="24"/>
              </w:rPr>
              <w:t xml:space="preserve">Sophomore                </w:t>
            </w:r>
            <w:r>
              <w:rPr>
                <w:rFonts w:ascii="Book Antiqua" w:hAnsi="Book Antiqua"/>
                <w:sz w:val="24"/>
                <w:szCs w:val="24"/>
              </w:rPr>
              <w:t xml:space="preserve"> </w:t>
            </w:r>
            <w:r w:rsidRPr="00AF3D99">
              <w:rPr>
                <w:rFonts w:ascii="Book Antiqua" w:hAnsi="Book Antiqua"/>
                <w:sz w:val="24"/>
                <w:szCs w:val="24"/>
              </w:rPr>
              <w:t xml:space="preserve">             Junior      </w:t>
            </w:r>
            <w:r>
              <w:rPr>
                <w:rFonts w:ascii="Book Antiqua" w:hAnsi="Book Antiqua"/>
                <w:sz w:val="24"/>
                <w:szCs w:val="24"/>
              </w:rPr>
              <w:t xml:space="preserve">           </w:t>
            </w:r>
            <w:r w:rsidRPr="00AF3D99">
              <w:rPr>
                <w:rFonts w:ascii="Book Antiqua" w:hAnsi="Book Antiqua"/>
                <w:sz w:val="24"/>
                <w:szCs w:val="24"/>
              </w:rPr>
              <w:t xml:space="preserve">                 Senior</w:t>
            </w:r>
          </w:p>
        </w:tc>
      </w:tr>
      <w:tr w:rsidR="00AF3D99" w:rsidRPr="00AF3D99" w:rsidTr="00AF3D99">
        <w:tc>
          <w:tcPr>
            <w:tcW w:w="2515" w:type="dxa"/>
          </w:tcPr>
          <w:p w:rsidR="00AF3D99" w:rsidRPr="00AF3D99" w:rsidRDefault="00AF3D99" w:rsidP="00AF3D99">
            <w:pPr>
              <w:rPr>
                <w:rFonts w:ascii="Book Antiqua" w:hAnsi="Book Antiqua"/>
                <w:sz w:val="24"/>
                <w:szCs w:val="24"/>
              </w:rPr>
            </w:pPr>
            <w:r w:rsidRPr="00AF3D99">
              <w:rPr>
                <w:rFonts w:ascii="Book Antiqua" w:hAnsi="Book Antiqua"/>
                <w:sz w:val="24"/>
                <w:szCs w:val="24"/>
              </w:rPr>
              <w:t>If you have transferred, list previous institutions</w:t>
            </w:r>
          </w:p>
        </w:tc>
        <w:tc>
          <w:tcPr>
            <w:tcW w:w="6835" w:type="dxa"/>
          </w:tcPr>
          <w:p w:rsidR="00AF3D99" w:rsidRPr="00AF3D99" w:rsidRDefault="00AF3D99" w:rsidP="00AF3D99">
            <w:pPr>
              <w:rPr>
                <w:rFonts w:ascii="Book Antiqua" w:hAnsi="Book Antiqua"/>
                <w:sz w:val="24"/>
                <w:szCs w:val="24"/>
              </w:rPr>
            </w:pPr>
          </w:p>
        </w:tc>
      </w:tr>
    </w:tbl>
    <w:p w:rsidR="00AF3D99" w:rsidRPr="00AF3D99" w:rsidRDefault="00AF3D99" w:rsidP="00AF3D99">
      <w:pPr>
        <w:rPr>
          <w:rFonts w:ascii="Book Antiqua" w:hAnsi="Book Antiqua"/>
          <w:sz w:val="24"/>
          <w:szCs w:val="24"/>
        </w:rPr>
      </w:pPr>
    </w:p>
    <w:p w:rsidR="00AF3D99" w:rsidRPr="00AF3D99" w:rsidRDefault="00AF3D99" w:rsidP="00AF3D99">
      <w:pPr>
        <w:rPr>
          <w:rFonts w:ascii="Book Antiqua" w:hAnsi="Book Antiqua"/>
          <w:sz w:val="24"/>
          <w:szCs w:val="24"/>
        </w:rPr>
      </w:pPr>
    </w:p>
    <w:p w:rsidR="00AF3D99" w:rsidRPr="00AF3D99" w:rsidRDefault="00AF3D99" w:rsidP="00AF3D99">
      <w:pPr>
        <w:rPr>
          <w:rFonts w:ascii="Book Antiqua" w:hAnsi="Book Antiqua"/>
          <w:i/>
          <w:sz w:val="24"/>
          <w:szCs w:val="24"/>
        </w:rPr>
      </w:pPr>
      <w:r w:rsidRPr="00AF3D99">
        <w:rPr>
          <w:rFonts w:ascii="Book Antiqua" w:hAnsi="Book Antiqua"/>
          <w:b/>
          <w:i/>
          <w:sz w:val="24"/>
          <w:szCs w:val="24"/>
        </w:rPr>
        <w:t>References:</w:t>
      </w:r>
      <w:r w:rsidRPr="00AF3D99">
        <w:rPr>
          <w:rFonts w:ascii="Book Antiqua" w:hAnsi="Book Antiqua"/>
          <w:i/>
          <w:sz w:val="24"/>
          <w:szCs w:val="24"/>
        </w:rPr>
        <w:t xml:space="preserve"> Please list the name of one IUPUC instructor and one other instructor or staff member who can be contacted as references. It is recommended that you inform your references that you listed them on this application.</w:t>
      </w:r>
    </w:p>
    <w:p w:rsidR="00AF3D99" w:rsidRPr="00AF3D99" w:rsidRDefault="00AF3D99" w:rsidP="00AF3D99">
      <w:pPr>
        <w:rPr>
          <w:rFonts w:ascii="Book Antiqua" w:hAnsi="Book Antiqua"/>
          <w:sz w:val="24"/>
          <w:szCs w:val="24"/>
        </w:rPr>
      </w:pPr>
      <w:r w:rsidRPr="00AF3D99">
        <w:rPr>
          <w:rFonts w:ascii="Book Antiqua" w:hAnsi="Book Antiqua"/>
          <w:sz w:val="24"/>
          <w:szCs w:val="24"/>
        </w:rPr>
        <w:t>Reference 1 (IUPUC Instructor)--Name, Email, Phone number, Relationship:</w:t>
      </w:r>
    </w:p>
    <w:p w:rsidR="00AF3D99" w:rsidRDefault="00AF3D99" w:rsidP="00AF3D99">
      <w:pPr>
        <w:rPr>
          <w:rFonts w:ascii="Book Antiqua" w:hAnsi="Book Antiqua"/>
          <w:sz w:val="24"/>
          <w:szCs w:val="24"/>
        </w:rPr>
      </w:pPr>
    </w:p>
    <w:p w:rsidR="00AF3D99" w:rsidRPr="00AF3D99" w:rsidRDefault="00AF3D99" w:rsidP="00AF3D99">
      <w:pPr>
        <w:rPr>
          <w:rFonts w:ascii="Book Antiqua" w:hAnsi="Book Antiqua"/>
          <w:sz w:val="24"/>
          <w:szCs w:val="24"/>
        </w:rPr>
      </w:pPr>
    </w:p>
    <w:p w:rsidR="00AF3D99" w:rsidRPr="00AF3D99" w:rsidRDefault="00AF3D99" w:rsidP="00AF3D99">
      <w:pPr>
        <w:rPr>
          <w:rFonts w:ascii="Book Antiqua" w:hAnsi="Book Antiqua"/>
          <w:sz w:val="24"/>
          <w:szCs w:val="24"/>
        </w:rPr>
      </w:pPr>
      <w:r w:rsidRPr="00AF3D99">
        <w:rPr>
          <w:rFonts w:ascii="Book Antiqua" w:hAnsi="Book Antiqua"/>
          <w:sz w:val="24"/>
          <w:szCs w:val="24"/>
        </w:rPr>
        <w:t>Reference 2-- Name, Email, Phone number, Relationship:</w:t>
      </w:r>
    </w:p>
    <w:p w:rsidR="00AF3D99" w:rsidRPr="00AF3D99" w:rsidRDefault="00AF3D99" w:rsidP="00AF3D99">
      <w:pPr>
        <w:rPr>
          <w:rFonts w:ascii="Book Antiqua" w:hAnsi="Book Antiqua"/>
          <w:sz w:val="24"/>
          <w:szCs w:val="24"/>
        </w:rPr>
      </w:pPr>
    </w:p>
    <w:p w:rsidR="00AF3D99" w:rsidRPr="00AF3D99" w:rsidRDefault="00AF3D99" w:rsidP="00AF3D99">
      <w:pPr>
        <w:rPr>
          <w:rFonts w:ascii="Book Antiqua" w:hAnsi="Book Antiqua"/>
          <w:sz w:val="24"/>
          <w:szCs w:val="24"/>
        </w:rPr>
      </w:pPr>
    </w:p>
    <w:p w:rsidR="00AF3D99" w:rsidRPr="00AF3D99" w:rsidRDefault="00AF3D99" w:rsidP="00AF3D99">
      <w:pPr>
        <w:rPr>
          <w:rFonts w:ascii="Book Antiqua" w:hAnsi="Book Antiqua"/>
          <w:b/>
          <w:sz w:val="24"/>
          <w:szCs w:val="24"/>
        </w:rPr>
      </w:pPr>
      <w:r w:rsidRPr="00AF3D99">
        <w:rPr>
          <w:rFonts w:ascii="Book Antiqua" w:hAnsi="Book Antiqua"/>
          <w:b/>
          <w:sz w:val="24"/>
          <w:szCs w:val="24"/>
        </w:rPr>
        <w:t xml:space="preserve">Essays for New Peer Mentor Applicants:  </w:t>
      </w:r>
    </w:p>
    <w:p w:rsidR="00AF3D99" w:rsidRDefault="00AF3D99" w:rsidP="00AF3D99">
      <w:pPr>
        <w:rPr>
          <w:rFonts w:ascii="Book Antiqua" w:hAnsi="Book Antiqua"/>
          <w:color w:val="333333"/>
          <w:sz w:val="24"/>
          <w:szCs w:val="24"/>
          <w:shd w:val="clear" w:color="auto" w:fill="FFFFFF"/>
        </w:rPr>
      </w:pPr>
      <w:r w:rsidRPr="00AF3D99">
        <w:rPr>
          <w:rFonts w:ascii="Book Antiqua" w:hAnsi="Book Antiqua"/>
          <w:color w:val="333333"/>
          <w:sz w:val="24"/>
          <w:szCs w:val="24"/>
          <w:shd w:val="clear" w:color="auto" w:fill="FFFFFF"/>
        </w:rPr>
        <w:t>Please describe any previous campus activities and/or employment experience. What skills have you gained from these experiences that will benefit you in the Peer Mentor role? (200-500 words):</w:t>
      </w:r>
    </w:p>
    <w:p w:rsidR="00700BC8" w:rsidRPr="00AF3D99" w:rsidRDefault="00700BC8" w:rsidP="00AF3D99">
      <w:pPr>
        <w:rPr>
          <w:rFonts w:ascii="Book Antiqua" w:hAnsi="Book Antiqua"/>
          <w:color w:val="333333"/>
          <w:sz w:val="24"/>
          <w:szCs w:val="24"/>
          <w:shd w:val="clear" w:color="auto" w:fill="FFFFFF"/>
        </w:rPr>
      </w:pPr>
      <w:r w:rsidRPr="00AF3D99">
        <w:rPr>
          <w:rFonts w:ascii="Book Antiqua" w:eastAsia="Times New Roman" w:hAnsi="Book Antiqua" w:cs="Times New Roman"/>
          <w:color w:val="333333"/>
          <w:sz w:val="24"/>
          <w:szCs w:val="24"/>
        </w:rPr>
        <w:t>In your own words, please describe what it means to be a Peer Mentor. (200-500 words):</w:t>
      </w:r>
    </w:p>
    <w:p w:rsidR="00AF3D99" w:rsidRPr="00AF3D99" w:rsidRDefault="00AF3D99" w:rsidP="00AF3D99">
      <w:pPr>
        <w:rPr>
          <w:rFonts w:ascii="Book Antiqua" w:hAnsi="Book Antiqua"/>
          <w:sz w:val="24"/>
          <w:szCs w:val="24"/>
        </w:rPr>
      </w:pPr>
      <w:r w:rsidRPr="00AF3D99">
        <w:rPr>
          <w:rFonts w:ascii="Book Antiqua" w:hAnsi="Book Antiqua"/>
          <w:color w:val="333333"/>
          <w:sz w:val="24"/>
          <w:szCs w:val="24"/>
          <w:shd w:val="clear" w:color="auto" w:fill="FFFFFF"/>
        </w:rPr>
        <w:t>What are your personal and professional goals? How will being a Peer Mentor help you achieve those goals? (200-500 words):</w:t>
      </w:r>
      <w:bookmarkStart w:id="0" w:name="_GoBack"/>
      <w:bookmarkEnd w:id="0"/>
    </w:p>
    <w:sectPr w:rsidR="00AF3D99" w:rsidRPr="00AF3D99">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4B14" w:rsidRDefault="00AA4B14" w:rsidP="00AF3D99">
      <w:pPr>
        <w:spacing w:after="0" w:line="240" w:lineRule="auto"/>
      </w:pPr>
      <w:r>
        <w:separator/>
      </w:r>
    </w:p>
  </w:endnote>
  <w:endnote w:type="continuationSeparator" w:id="0">
    <w:p w:rsidR="00AA4B14" w:rsidRDefault="00AA4B14" w:rsidP="00AF3D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4B14" w:rsidRDefault="00AA4B14" w:rsidP="00AF3D99">
      <w:pPr>
        <w:spacing w:after="0" w:line="240" w:lineRule="auto"/>
      </w:pPr>
      <w:r>
        <w:separator/>
      </w:r>
    </w:p>
  </w:footnote>
  <w:footnote w:type="continuationSeparator" w:id="0">
    <w:p w:rsidR="00AA4B14" w:rsidRDefault="00AA4B14" w:rsidP="00AF3D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3D99" w:rsidRPr="00AF3D99" w:rsidRDefault="00AF3D99" w:rsidP="00AF3D99">
    <w:pPr>
      <w:pStyle w:val="Header"/>
      <w:jc w:val="center"/>
      <w:rPr>
        <w:rFonts w:ascii="Century" w:hAnsi="Century"/>
        <w:b/>
        <w:sz w:val="32"/>
        <w:szCs w:val="32"/>
      </w:rPr>
    </w:pPr>
    <w:r>
      <w:rPr>
        <w:rFonts w:ascii="Century" w:hAnsi="Century"/>
        <w:b/>
        <w:sz w:val="32"/>
        <w:szCs w:val="32"/>
      </w:rPr>
      <w:t xml:space="preserve">Peer Mentor Application—Due February </w:t>
    </w:r>
    <w:r w:rsidR="00700BC8">
      <w:rPr>
        <w:rFonts w:ascii="Century" w:hAnsi="Century"/>
        <w:b/>
        <w:sz w:val="32"/>
        <w:szCs w:val="32"/>
      </w:rPr>
      <w:t>5</w:t>
    </w:r>
    <w:r w:rsidR="007E6398" w:rsidRPr="007E6398">
      <w:rPr>
        <w:rFonts w:ascii="Century" w:hAnsi="Century"/>
        <w:b/>
        <w:sz w:val="32"/>
        <w:szCs w:val="32"/>
        <w:vertAlign w:val="superscript"/>
      </w:rPr>
      <w:t>th</w:t>
    </w:r>
    <w:r w:rsidR="007E6398">
      <w:rPr>
        <w:rFonts w:ascii="Century" w:hAnsi="Century"/>
        <w:b/>
        <w:sz w:val="32"/>
        <w:szCs w:val="32"/>
      </w:rPr>
      <w:t xml:space="preserve"> </w:t>
    </w:r>
    <w:r>
      <w:rPr>
        <w:rFonts w:ascii="Century" w:hAnsi="Century"/>
        <w:b/>
        <w:sz w:val="32"/>
        <w:szCs w:val="32"/>
      </w:rPr>
      <w:t xml:space="preserve">to </w:t>
    </w:r>
    <w:r w:rsidR="00E93684">
      <w:rPr>
        <w:rFonts w:ascii="Century" w:hAnsi="Century"/>
        <w:b/>
        <w:sz w:val="32"/>
        <w:szCs w:val="32"/>
      </w:rPr>
      <w:t>mecoley</w:t>
    </w:r>
    <w:r>
      <w:rPr>
        <w:rFonts w:ascii="Century" w:hAnsi="Century"/>
        <w:b/>
        <w:sz w:val="32"/>
        <w:szCs w:val="32"/>
      </w:rPr>
      <w:t>@iupuc.edu</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D99"/>
    <w:rsid w:val="00700BC8"/>
    <w:rsid w:val="007E6398"/>
    <w:rsid w:val="009C3D7C"/>
    <w:rsid w:val="00AA4B14"/>
    <w:rsid w:val="00AF3D99"/>
    <w:rsid w:val="00D570DC"/>
    <w:rsid w:val="00DA35D5"/>
    <w:rsid w:val="00E936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D02ADA"/>
  <w15:chartTrackingRefBased/>
  <w15:docId w15:val="{A289E689-3373-463A-8AC1-3644F768F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F3D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AF3D99"/>
  </w:style>
  <w:style w:type="character" w:styleId="Emphasis">
    <w:name w:val="Emphasis"/>
    <w:basedOn w:val="DefaultParagraphFont"/>
    <w:uiPriority w:val="20"/>
    <w:qFormat/>
    <w:rsid w:val="00AF3D99"/>
    <w:rPr>
      <w:i/>
      <w:iCs/>
    </w:rPr>
  </w:style>
  <w:style w:type="paragraph" w:styleId="Header">
    <w:name w:val="header"/>
    <w:basedOn w:val="Normal"/>
    <w:link w:val="HeaderChar"/>
    <w:uiPriority w:val="99"/>
    <w:unhideWhenUsed/>
    <w:rsid w:val="00AF3D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D99"/>
  </w:style>
  <w:style w:type="paragraph" w:styleId="Footer">
    <w:name w:val="footer"/>
    <w:basedOn w:val="Normal"/>
    <w:link w:val="FooterChar"/>
    <w:uiPriority w:val="99"/>
    <w:unhideWhenUsed/>
    <w:rsid w:val="00AF3D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D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6034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158</Words>
  <Characters>905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Indiana University</Company>
  <LinksUpToDate>false</LinksUpToDate>
  <CharactersWithSpaces>1061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Landowski, Jenni</dc:creator>
  <cp:keywords/>
  <dc:description/>
  <cp:lastModifiedBy>Hunter, Amy</cp:lastModifiedBy>
  <cp:revision>4</cp:revision>
  <dcterms:created xsi:type="dcterms:W3CDTF">2017-12-20T20:07:00Z</dcterms:created>
  <dcterms:modified xsi:type="dcterms:W3CDTF">2018-01-26T16:05:00Z</dcterms:modified>
</cp:coreProperties>
</file>